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3D" w:rsidRPr="0006363D" w:rsidRDefault="0006363D" w:rsidP="0006363D">
      <w:pPr>
        <w:shd w:val="clear" w:color="auto" w:fill="FFFFFF"/>
        <w:spacing w:before="215" w:after="215" w:line="430" w:lineRule="atLeast"/>
        <w:jc w:val="center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  <w:szCs w:val="30"/>
        </w:rPr>
        <w:t>ЭНГЕЛЬССКИЙ МУНИЦИПАЛЬНЫЙ РАЙОН САРАТОВСКОЙ ОБЛАСТИ</w:t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 НОВОПУШКИНСКОЕ МУНИЦИПАЛЬНОЕ ОБРАЗОВАНИЕ</w:t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  <w:szCs w:val="30"/>
        </w:rPr>
        <w:t> АДМИНИСТРАЦИЯ НОВОПУШКИНСКОГО МУНИЦИПАЛЬНОГО ОБРАЗОВАНИЯ</w:t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  <w:szCs w:val="30"/>
        </w:rPr>
        <w:t> ПОСТАНОВЛЕНИЕ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от 15.12.2023 года                                                                                                                                                                    №435</w:t>
      </w:r>
    </w:p>
    <w:p w:rsidR="0006363D" w:rsidRPr="0006363D" w:rsidRDefault="0006363D" w:rsidP="0006363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2024 год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06363D" w:rsidRPr="0006363D" w:rsidRDefault="0006363D" w:rsidP="0006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</w:t>
      </w: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хозяйстве в Новопушкинском муниципальном образовании на 2024 год, согласно приложению.</w:t>
      </w:r>
    </w:p>
    <w:p w:rsidR="0006363D" w:rsidRPr="0006363D" w:rsidRDefault="0006363D" w:rsidP="0006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06363D" w:rsidRPr="0006363D" w:rsidRDefault="0006363D" w:rsidP="00063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06363D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    А.А. Доди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06363D">
        <w:rPr>
          <w:rFonts w:ascii="Arial" w:eastAsia="Times New Roman" w:hAnsi="Arial" w:cs="Arial"/>
          <w:b/>
          <w:bCs/>
          <w:color w:val="333333"/>
          <w:sz w:val="26"/>
        </w:rPr>
        <w:t> </w:t>
      </w:r>
      <w:r w:rsidRPr="0006363D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Приложение к постановлению администрации</w:t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06363D">
        <w:rPr>
          <w:rFonts w:ascii="Arial" w:eastAsia="Times New Roman" w:hAnsi="Arial" w:cs="Arial"/>
          <w:b/>
          <w:bCs/>
          <w:color w:val="333333"/>
          <w:sz w:val="26"/>
          <w:szCs w:val="26"/>
        </w:rPr>
        <w:t>Новопушкинского муниципального образования</w:t>
      </w:r>
    </w:p>
    <w:p w:rsidR="0006363D" w:rsidRPr="0006363D" w:rsidRDefault="0006363D" w:rsidP="0006363D">
      <w:pPr>
        <w:shd w:val="clear" w:color="auto" w:fill="FFFFFF"/>
        <w:spacing w:before="215" w:after="215" w:line="430" w:lineRule="atLeast"/>
        <w:jc w:val="right"/>
        <w:outlineLvl w:val="5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06363D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от 15.12.2023 года №435</w:t>
      </w:r>
    </w:p>
    <w:p w:rsidR="0006363D" w:rsidRPr="0006363D" w:rsidRDefault="0006363D" w:rsidP="0006363D">
      <w:pPr>
        <w:shd w:val="clear" w:color="auto" w:fill="FFFFFF"/>
        <w:spacing w:before="215" w:after="215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06363D">
        <w:rPr>
          <w:rFonts w:ascii="Arial" w:eastAsia="Times New Roman" w:hAnsi="Arial" w:cs="Arial"/>
          <w:b/>
          <w:bCs/>
          <w:color w:val="333333"/>
          <w:sz w:val="36"/>
          <w:szCs w:val="36"/>
        </w:rPr>
        <w:t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2024 год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</w:t>
      </w: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транспорте и в дорожном хозяйстве в Новопушкинском муниципальном образовании.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06363D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</w:t>
      </w: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ответственности подконтрольных субъектов, снижению количества выявляемых нарушений обязательных требований.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06363D" w:rsidRPr="0006363D" w:rsidRDefault="0006363D" w:rsidP="000636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Новопушкинском муниципальном образовании, проводятся следующие профилактические мероприятия: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06363D" w:rsidRPr="0006363D" w:rsidRDefault="0006363D" w:rsidP="000636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2024 год (приложение).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2024 год, %</w:t>
            </w:r>
          </w:p>
        </w:tc>
      </w:tr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Доля контролируемых лиц, удовлетворенных консультированием в общем количестве </w:t>
            </w: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100%</w:t>
            </w:r>
          </w:p>
        </w:tc>
      </w:tr>
    </w:tbl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Экономический эффект от реализованных мероприятий: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06363D" w:rsidRPr="0006363D" w:rsidRDefault="0006363D" w:rsidP="0006363D">
      <w:pPr>
        <w:shd w:val="clear" w:color="auto" w:fill="FFFFFF"/>
        <w:spacing w:before="215" w:after="215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06363D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77-85-94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2024 год (приложение).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lastRenderedPageBreak/>
        <w:t>Результаты профилактической работы органов контроля включаются в Доклад об осуществлении муниципального контроля на территории Новопушкинском муниципального образования на 2024 год.</w:t>
      </w:r>
    </w:p>
    <w:p w:rsidR="0006363D" w:rsidRPr="0006363D" w:rsidRDefault="0006363D" w:rsidP="0006363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06363D" w:rsidRPr="0006363D" w:rsidRDefault="0006363D" w:rsidP="0006363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06363D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06363D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06363D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06363D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06363D">
        <w:rPr>
          <w:rFonts w:ascii="Arial" w:eastAsia="Times New Roman" w:hAnsi="Arial" w:cs="Arial"/>
          <w:i/>
          <w:iCs/>
          <w:color w:val="333333"/>
          <w:sz w:val="30"/>
        </w:rPr>
        <w:t>на 2024 год</w:t>
      </w:r>
    </w:p>
    <w:p w:rsidR="0006363D" w:rsidRPr="0006363D" w:rsidRDefault="0006363D" w:rsidP="0006363D">
      <w:pPr>
        <w:shd w:val="clear" w:color="auto" w:fill="FFFFFF"/>
        <w:spacing w:before="215" w:after="215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06363D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</w:t>
            </w: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ной сети "Интернет" и в иных формах.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5) доклады, содержащие результаты </w:t>
            </w: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обобщения правоприменительной практики;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06363D" w:rsidRPr="0006363D" w:rsidTr="0006363D"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Консультирование, осуществляется по </w:t>
            </w: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следующим вопросам: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</w:t>
            </w: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63D" w:rsidRPr="0006363D" w:rsidRDefault="0006363D" w:rsidP="0006363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06363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B85545" w:rsidRDefault="00B85545"/>
    <w:sectPr w:rsidR="00B8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29"/>
    <w:multiLevelType w:val="multilevel"/>
    <w:tmpl w:val="AF469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55A22"/>
    <w:multiLevelType w:val="multilevel"/>
    <w:tmpl w:val="347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D5F56"/>
    <w:multiLevelType w:val="multilevel"/>
    <w:tmpl w:val="5E22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6363D"/>
    <w:rsid w:val="0006363D"/>
    <w:rsid w:val="00B8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3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636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636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6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636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636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6363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06363D"/>
    <w:rPr>
      <w:b/>
      <w:bCs/>
    </w:rPr>
  </w:style>
  <w:style w:type="paragraph" w:styleId="a4">
    <w:name w:val="Normal (Web)"/>
    <w:basedOn w:val="a"/>
    <w:uiPriority w:val="99"/>
    <w:unhideWhenUsed/>
    <w:rsid w:val="000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6363D"/>
    <w:rPr>
      <w:color w:val="0000FF"/>
      <w:u w:val="single"/>
    </w:rPr>
  </w:style>
  <w:style w:type="character" w:styleId="a6">
    <w:name w:val="Emphasis"/>
    <w:basedOn w:val="a0"/>
    <w:uiPriority w:val="20"/>
    <w:qFormat/>
    <w:rsid w:val="000636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2298</Words>
  <Characters>13101</Characters>
  <Application>Microsoft Office Word</Application>
  <DocSecurity>0</DocSecurity>
  <Lines>109</Lines>
  <Paragraphs>30</Paragraphs>
  <ScaleCrop>false</ScaleCrop>
  <Company>Microsoft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2024-12-16T10:52:00Z</dcterms:modified>
</cp:coreProperties>
</file>